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9E" w:rsidRDefault="009040D9" w:rsidP="00D3519E">
      <w:pPr>
        <w:pStyle w:val="Corpsdetexte2"/>
        <w:spacing w:after="0" w:line="240" w:lineRule="auto"/>
        <w:jc w:val="center"/>
        <w:rPr>
          <w:rFonts w:ascii="Arial" w:hAnsi="Arial" w:cs="Arial"/>
          <w:color w:val="000000"/>
          <w:sz w:val="36"/>
          <w:szCs w:val="36"/>
        </w:rPr>
      </w:pPr>
      <w:r w:rsidRPr="00F85ADF">
        <w:rPr>
          <w:rFonts w:ascii="Verdana" w:hAnsi="Verdana"/>
          <w:noProof/>
        </w:rPr>
        <w:drawing>
          <wp:inline distT="0" distB="0" distL="0" distR="0" wp14:anchorId="0F3F114D" wp14:editId="01876309">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D3519E">
        <w:t xml:space="preserve">                            </w:t>
      </w:r>
      <w:r w:rsidR="00D3519E" w:rsidRPr="006500DF">
        <w:t xml:space="preserve">                            </w:t>
      </w:r>
    </w:p>
    <w:p w:rsidR="00D3519E" w:rsidRDefault="00D3519E" w:rsidP="00D3519E">
      <w:pPr>
        <w:pStyle w:val="Corpsdetexte2"/>
        <w:spacing w:after="0" w:line="240" w:lineRule="auto"/>
        <w:jc w:val="center"/>
      </w:pPr>
    </w:p>
    <w:p w:rsidR="00D3519E" w:rsidRDefault="00D3519E" w:rsidP="009E4148">
      <w:pPr>
        <w:pStyle w:val="Corpsdetexte2"/>
        <w:spacing w:after="0" w:line="240" w:lineRule="auto"/>
        <w:jc w:val="center"/>
        <w:rPr>
          <w:rFonts w:ascii="Verdana" w:hAnsi="Verdana" w:cs="Arial"/>
          <w:sz w:val="36"/>
          <w:szCs w:val="36"/>
        </w:rPr>
      </w:pPr>
      <w:r w:rsidRPr="00B8325E">
        <w:rPr>
          <w:rFonts w:ascii="Verdana" w:hAnsi="Verdana" w:cs="Arial"/>
          <w:sz w:val="36"/>
          <w:szCs w:val="36"/>
        </w:rPr>
        <w:t xml:space="preserve">« Promotion de l’agriculture familiale en Afrique de l’Ouest » </w:t>
      </w:r>
      <w:r w:rsidR="005F69CA">
        <w:rPr>
          <w:rFonts w:ascii="Verdana" w:hAnsi="Verdana" w:cs="Arial"/>
          <w:sz w:val="36"/>
          <w:szCs w:val="36"/>
        </w:rPr>
        <w:t xml:space="preserve">- </w:t>
      </w:r>
      <w:r w:rsidR="00BB3DD4">
        <w:rPr>
          <w:rFonts w:ascii="Verdana" w:hAnsi="Verdana" w:cs="Arial"/>
          <w:sz w:val="36"/>
          <w:szCs w:val="36"/>
        </w:rPr>
        <w:t>Appel à projets 202</w:t>
      </w:r>
      <w:r w:rsidR="00385193">
        <w:rPr>
          <w:rFonts w:ascii="Verdana" w:hAnsi="Verdana" w:cs="Arial"/>
          <w:sz w:val="36"/>
          <w:szCs w:val="36"/>
        </w:rPr>
        <w:t>5</w:t>
      </w:r>
      <w:bookmarkStart w:id="0" w:name="_GoBack"/>
      <w:bookmarkEnd w:id="0"/>
    </w:p>
    <w:p w:rsidR="00D3519E" w:rsidRPr="00DB59F6" w:rsidRDefault="00D3519E" w:rsidP="00D3519E">
      <w:pPr>
        <w:pStyle w:val="Corpsdetexte2"/>
        <w:spacing w:after="0" w:line="240" w:lineRule="auto"/>
        <w:jc w:val="center"/>
        <w:rPr>
          <w:rFonts w:ascii="Verdana" w:hAnsi="Verdana" w:cs="Arial"/>
          <w:sz w:val="16"/>
          <w:szCs w:val="16"/>
        </w:rPr>
      </w:pPr>
    </w:p>
    <w:p w:rsidR="008E0860" w:rsidRDefault="0092182F" w:rsidP="007D06AC">
      <w:pPr>
        <w:pStyle w:val="Corpsdetexte2"/>
        <w:spacing w:after="0" w:line="240" w:lineRule="auto"/>
        <w:jc w:val="center"/>
        <w:rPr>
          <w:rFonts w:ascii="Verdana" w:hAnsi="Verdana" w:cs="Arial"/>
          <w:b/>
          <w:color w:val="F79646"/>
          <w:sz w:val="36"/>
          <w:szCs w:val="36"/>
        </w:rPr>
      </w:pPr>
      <w:r>
        <w:rPr>
          <w:rFonts w:ascii="Verdana" w:hAnsi="Verdana" w:cs="Arial"/>
          <w:b/>
          <w:color w:val="F79646"/>
          <w:sz w:val="36"/>
          <w:szCs w:val="36"/>
        </w:rPr>
        <w:t>Formulaire</w:t>
      </w:r>
      <w:r w:rsidR="00953BA7">
        <w:rPr>
          <w:rFonts w:ascii="Verdana" w:hAnsi="Verdana" w:cs="Arial"/>
          <w:b/>
          <w:color w:val="F79646"/>
          <w:sz w:val="36"/>
          <w:szCs w:val="36"/>
        </w:rPr>
        <w:t xml:space="preserve"> d’engagement des partenaires</w:t>
      </w:r>
    </w:p>
    <w:p w:rsidR="006A4732" w:rsidRDefault="006A4732" w:rsidP="006A4732"/>
    <w:p w:rsidR="006A4732" w:rsidRPr="009268C4" w:rsidRDefault="006A4732" w:rsidP="006A4732">
      <w:pPr>
        <w:jc w:val="left"/>
        <w:rPr>
          <w:sz w:val="22"/>
          <w:u w:val="single"/>
        </w:rPr>
      </w:pPr>
      <w:r w:rsidRPr="009268C4">
        <w:rPr>
          <w:sz w:val="22"/>
          <w:u w:val="single"/>
        </w:rPr>
        <w:t xml:space="preserve">Merci d’inscrire </w:t>
      </w:r>
      <w:r w:rsidRPr="009268C4">
        <w:rPr>
          <w:b/>
          <w:sz w:val="22"/>
          <w:u w:val="single"/>
        </w:rPr>
        <w:t>toutes</w:t>
      </w:r>
      <w:r w:rsidRPr="009268C4">
        <w:rPr>
          <w:sz w:val="22"/>
          <w:u w:val="single"/>
        </w:rPr>
        <w:t xml:space="preserve"> les informations </w:t>
      </w:r>
      <w:r w:rsidRPr="009268C4">
        <w:rPr>
          <w:b/>
          <w:sz w:val="22"/>
          <w:u w:val="single"/>
        </w:rPr>
        <w:t>directement dans le tableau</w:t>
      </w:r>
      <w:r w:rsidRPr="009268C4">
        <w:rPr>
          <w:sz w:val="22"/>
          <w:u w:val="single"/>
        </w:rPr>
        <w:t xml:space="preserve"> ci-dessous</w:t>
      </w:r>
      <w:r w:rsidR="009268C4" w:rsidRPr="009268C4">
        <w:rPr>
          <w:sz w:val="22"/>
          <w:u w:val="single"/>
        </w:rPr>
        <w:t xml:space="preserve"> (</w:t>
      </w:r>
      <w:r w:rsidR="009268C4" w:rsidRPr="009268C4">
        <w:rPr>
          <w:color w:val="FF0000"/>
          <w:sz w:val="22"/>
          <w:u w:val="single"/>
        </w:rPr>
        <w:t>1 page maximum)</w:t>
      </w:r>
      <w:r w:rsidR="009268C4" w:rsidRPr="009268C4">
        <w:rPr>
          <w:sz w:val="22"/>
          <w:u w:val="single"/>
        </w:rPr>
        <w:t>.</w:t>
      </w:r>
    </w:p>
    <w:p w:rsidR="00434D60" w:rsidRDefault="00434D60" w:rsidP="006A4732">
      <w:pPr>
        <w:jc w:val="left"/>
        <w:rPr>
          <w:u w:val="single"/>
        </w:rPr>
      </w:pPr>
    </w:p>
    <w:p w:rsidR="00434D60" w:rsidRPr="00434D60" w:rsidRDefault="00434D60" w:rsidP="00434D60">
      <w:pPr>
        <w:jc w:val="right"/>
        <w:rPr>
          <w:rFonts w:ascii="Verdana" w:hAnsi="Verdana"/>
          <w:b/>
          <w:sz w:val="19"/>
          <w:szCs w:val="19"/>
        </w:rPr>
      </w:pPr>
      <w:r w:rsidRPr="00434D60">
        <w:rPr>
          <w:rFonts w:ascii="Verdana" w:hAnsi="Verdana"/>
          <w:b/>
          <w:sz w:val="19"/>
          <w:szCs w:val="19"/>
        </w:rPr>
        <w:t>Date :</w:t>
      </w:r>
      <w:r w:rsidRPr="003E6FAF">
        <w:rPr>
          <w:rFonts w:ascii="Verdana" w:hAnsi="Verdana"/>
          <w:sz w:val="19"/>
          <w:szCs w:val="19"/>
        </w:rPr>
        <w:t xml:space="preserve"> jj/mm/</w:t>
      </w:r>
      <w:proofErr w:type="spellStart"/>
      <w:r w:rsidRPr="003E6FAF">
        <w:rPr>
          <w:rFonts w:ascii="Verdana" w:hAnsi="Verdana"/>
          <w:sz w:val="19"/>
          <w:szCs w:val="19"/>
        </w:rPr>
        <w:t>aaaa</w:t>
      </w:r>
      <w:proofErr w:type="spellEnd"/>
    </w:p>
    <w:p w:rsidR="00755570" w:rsidRPr="00DB59F6" w:rsidRDefault="00755570" w:rsidP="007D06AC">
      <w:pPr>
        <w:pStyle w:val="Corpsdetexte2"/>
        <w:spacing w:after="0" w:line="240" w:lineRule="auto"/>
        <w:jc w:val="center"/>
        <w:rPr>
          <w:rFonts w:ascii="Verdana" w:hAnsi="Verdana" w:cs="Arial"/>
          <w:b/>
          <w:color w:val="F79646"/>
          <w:sz w:val="16"/>
          <w:szCs w:val="16"/>
        </w:rPr>
      </w:pPr>
    </w:p>
    <w:tbl>
      <w:tblPr>
        <w:tblW w:w="10065" w:type="dxa"/>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6889"/>
      </w:tblGrid>
      <w:tr w:rsidR="00755570" w:rsidRPr="00755570" w:rsidTr="00F84846">
        <w:trPr>
          <w:trHeight w:val="296"/>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Titre du projet pour lequel la subvention est demandée</w:t>
            </w:r>
            <w:r w:rsidR="00755570" w:rsidRPr="00755570">
              <w:rPr>
                <w:rFonts w:ascii="Verdana" w:hAnsi="Verdana" w:cs="Mongolian Baiti"/>
                <w:color w:val="000000"/>
                <w:sz w:val="18"/>
                <w:szCs w:val="18"/>
              </w:rPr>
              <w:t>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F84846">
        <w:trPr>
          <w:trHeight w:val="339"/>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Localisation du projet</w:t>
            </w:r>
            <w:r w:rsidR="00755570" w:rsidRPr="00755570">
              <w:rPr>
                <w:rFonts w:ascii="Verdana" w:hAnsi="Verdana" w:cs="Mongolian Baiti"/>
                <w:color w:val="000000"/>
                <w:sz w:val="18"/>
                <w:szCs w:val="18"/>
              </w:rPr>
              <w:t xml:space="preserve">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2B2A1F">
        <w:trPr>
          <w:trHeight w:val="1905"/>
        </w:trPr>
        <w:tc>
          <w:tcPr>
            <w:tcW w:w="3176" w:type="dxa"/>
            <w:vAlign w:val="center"/>
          </w:tcPr>
          <w:p w:rsidR="00755570" w:rsidRDefault="00755570" w:rsidP="003E6FAF">
            <w:pPr>
              <w:jc w:val="left"/>
              <w:rPr>
                <w:rFonts w:ascii="Verdana" w:hAnsi="Verdana" w:cs="Mongolian Baiti"/>
                <w:color w:val="000000"/>
                <w:sz w:val="18"/>
                <w:szCs w:val="18"/>
              </w:rPr>
            </w:pPr>
            <w:r w:rsidRPr="00755570">
              <w:rPr>
                <w:rFonts w:ascii="Verdana" w:hAnsi="Verdana" w:cs="Mongolian Baiti"/>
                <w:color w:val="000000"/>
                <w:sz w:val="18"/>
                <w:szCs w:val="18"/>
              </w:rPr>
              <w:t xml:space="preserve">Date de </w:t>
            </w:r>
            <w:r w:rsidR="00953BA7">
              <w:rPr>
                <w:rFonts w:ascii="Verdana" w:hAnsi="Verdana" w:cs="Mongolian Baiti"/>
                <w:color w:val="000000"/>
                <w:sz w:val="18"/>
                <w:szCs w:val="18"/>
              </w:rPr>
              <w:t>démarrage du partenariat avec le porteur </w:t>
            </w:r>
          </w:p>
          <w:p w:rsidR="00F84846" w:rsidRDefault="00F84846" w:rsidP="003E6FAF">
            <w:pPr>
              <w:jc w:val="left"/>
              <w:rPr>
                <w:rFonts w:ascii="Verdana" w:hAnsi="Verdana" w:cs="Mongolian Baiti"/>
                <w:color w:val="000000"/>
                <w:sz w:val="18"/>
                <w:szCs w:val="18"/>
              </w:rPr>
            </w:pPr>
          </w:p>
          <w:p w:rsidR="00F84846" w:rsidRPr="00FF3DD3" w:rsidRDefault="00F84846" w:rsidP="003E6FAF">
            <w:pPr>
              <w:jc w:val="left"/>
              <w:rPr>
                <w:rFonts w:ascii="Arial" w:hAnsi="Arial" w:cs="Arial"/>
                <w:i/>
                <w:color w:val="000000"/>
                <w:sz w:val="18"/>
                <w:szCs w:val="18"/>
              </w:rPr>
            </w:pPr>
            <w:r w:rsidRPr="00FF3DD3">
              <w:rPr>
                <w:rFonts w:ascii="Arial" w:hAnsi="Arial" w:cs="Arial"/>
                <w:i/>
                <w:color w:val="A5A5A5" w:themeColor="accent3"/>
                <w:sz w:val="18"/>
                <w:szCs w:val="18"/>
              </w:rPr>
              <w:t xml:space="preserve">Merci de préciser en quelques </w:t>
            </w:r>
            <w:r w:rsidR="00ED6A40" w:rsidRPr="00FF3DD3">
              <w:rPr>
                <w:rFonts w:ascii="Arial" w:hAnsi="Arial" w:cs="Arial"/>
                <w:i/>
                <w:color w:val="A5A5A5" w:themeColor="accent3"/>
                <w:sz w:val="18"/>
                <w:szCs w:val="18"/>
              </w:rPr>
              <w:t>lignes l’objet des précédentes collaborations.</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9E4148">
        <w:trPr>
          <w:trHeight w:val="2259"/>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 xml:space="preserve">Rôle du </w:t>
            </w:r>
            <w:r w:rsidRPr="00953BA7">
              <w:rPr>
                <w:rFonts w:ascii="Verdana" w:hAnsi="Verdana" w:cs="Mongolian Baiti"/>
                <w:b/>
                <w:color w:val="000000"/>
                <w:sz w:val="18"/>
                <w:szCs w:val="18"/>
                <w:u w:val="single"/>
              </w:rPr>
              <w:t>porteur</w:t>
            </w:r>
            <w:r>
              <w:rPr>
                <w:rFonts w:ascii="Verdana" w:hAnsi="Verdana" w:cs="Mongolian Baiti"/>
                <w:color w:val="000000"/>
                <w:sz w:val="18"/>
                <w:szCs w:val="18"/>
              </w:rPr>
              <w:t xml:space="preserve"> dans la définition et la mise en œuvre du projet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F84846">
        <w:trPr>
          <w:trHeight w:val="2661"/>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 xml:space="preserve">Rôle du </w:t>
            </w:r>
            <w:r>
              <w:rPr>
                <w:rFonts w:ascii="Verdana" w:hAnsi="Verdana" w:cs="Mongolian Baiti"/>
                <w:b/>
                <w:color w:val="000000"/>
                <w:sz w:val="18"/>
                <w:szCs w:val="18"/>
                <w:u w:val="single"/>
              </w:rPr>
              <w:t>partenaire</w:t>
            </w:r>
            <w:r>
              <w:rPr>
                <w:rFonts w:ascii="Verdana" w:hAnsi="Verdana" w:cs="Mongolian Baiti"/>
                <w:color w:val="000000"/>
                <w:sz w:val="18"/>
                <w:szCs w:val="18"/>
              </w:rPr>
              <w:t xml:space="preserve"> dans la définition et la mise en œuvre du projet </w:t>
            </w:r>
          </w:p>
        </w:tc>
        <w:tc>
          <w:tcPr>
            <w:tcW w:w="6889" w:type="dxa"/>
            <w:vAlign w:val="center"/>
          </w:tcPr>
          <w:p w:rsidR="00755570" w:rsidRPr="00755570" w:rsidRDefault="00755570" w:rsidP="00210CC9">
            <w:pPr>
              <w:rPr>
                <w:rFonts w:ascii="Verdana" w:hAnsi="Verdana" w:cs="Mongolian Baiti"/>
                <w:color w:val="000000"/>
                <w:sz w:val="18"/>
                <w:szCs w:val="18"/>
              </w:rPr>
            </w:pPr>
          </w:p>
        </w:tc>
      </w:tr>
    </w:tbl>
    <w:p w:rsidR="00762892" w:rsidRDefault="00762892" w:rsidP="008304F7">
      <w:pPr>
        <w:rPr>
          <w:rFonts w:ascii="Verdana" w:hAnsi="Verdana"/>
          <w:sz w:val="20"/>
        </w:rPr>
      </w:pPr>
    </w:p>
    <w:p w:rsidR="00434D60" w:rsidRDefault="00434D60" w:rsidP="008304F7">
      <w:pPr>
        <w:rPr>
          <w:rFonts w:ascii="Verdana" w:hAnsi="Verdana"/>
          <w:sz w:val="20"/>
        </w:rPr>
      </w:pPr>
    </w:p>
    <w:tbl>
      <w:tblPr>
        <w:tblStyle w:val="Grilledutableau"/>
        <w:tblW w:w="10437" w:type="dxa"/>
        <w:tblInd w:w="-649" w:type="dxa"/>
        <w:tblLook w:val="04A0" w:firstRow="1" w:lastRow="0" w:firstColumn="1" w:lastColumn="0" w:noHBand="0" w:noVBand="1"/>
      </w:tblPr>
      <w:tblGrid>
        <w:gridCol w:w="4712"/>
        <w:gridCol w:w="5725"/>
      </w:tblGrid>
      <w:tr w:rsidR="00434D60" w:rsidTr="003E6FAF">
        <w:trPr>
          <w:trHeight w:val="188"/>
        </w:trPr>
        <w:tc>
          <w:tcPr>
            <w:tcW w:w="4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34D60" w:rsidRPr="009E4148" w:rsidRDefault="00434D60" w:rsidP="003E6FAF">
            <w:pPr>
              <w:jc w:val="center"/>
              <w:rPr>
                <w:rFonts w:ascii="Verdana" w:hAnsi="Verdana"/>
                <w:sz w:val="20"/>
                <w:u w:val="single"/>
              </w:rPr>
            </w:pPr>
            <w:r w:rsidRPr="009E4148">
              <w:rPr>
                <w:rFonts w:ascii="Verdana" w:hAnsi="Verdana"/>
                <w:sz w:val="20"/>
                <w:u w:val="single"/>
              </w:rPr>
              <w:t>Pour le porteur</w:t>
            </w:r>
          </w:p>
        </w:tc>
        <w:tc>
          <w:tcPr>
            <w:tcW w:w="5725" w:type="dxa"/>
            <w:tcBorders>
              <w:top w:val="single" w:sz="4" w:space="0" w:color="FFFFFF" w:themeColor="background1"/>
              <w:left w:val="single" w:sz="4" w:space="0" w:color="FFFFFF" w:themeColor="background1"/>
              <w:bottom w:val="single" w:sz="4" w:space="0" w:color="FFFFFF"/>
              <w:right w:val="single" w:sz="4" w:space="0" w:color="FFFFFF"/>
            </w:tcBorders>
            <w:vAlign w:val="center"/>
          </w:tcPr>
          <w:p w:rsidR="00434D60" w:rsidRPr="009E4148" w:rsidRDefault="00434D60" w:rsidP="003E6FAF">
            <w:pPr>
              <w:jc w:val="center"/>
              <w:rPr>
                <w:rFonts w:ascii="Verdana" w:hAnsi="Verdana"/>
                <w:sz w:val="20"/>
                <w:u w:val="single"/>
              </w:rPr>
            </w:pPr>
            <w:r w:rsidRPr="009E4148">
              <w:rPr>
                <w:rFonts w:ascii="Verdana" w:hAnsi="Verdana"/>
                <w:sz w:val="20"/>
                <w:u w:val="single"/>
              </w:rPr>
              <w:t>Pour le partenaire</w:t>
            </w:r>
          </w:p>
        </w:tc>
      </w:tr>
      <w:tr w:rsidR="00434D60" w:rsidTr="003E6FAF">
        <w:trPr>
          <w:trHeight w:val="188"/>
        </w:trPr>
        <w:tc>
          <w:tcPr>
            <w:tcW w:w="4712"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rsidR="00434D60" w:rsidRDefault="00434D60" w:rsidP="003E6FAF">
            <w:pPr>
              <w:jc w:val="center"/>
              <w:rPr>
                <w:rFonts w:ascii="Verdana" w:hAnsi="Verdana"/>
                <w:sz w:val="20"/>
              </w:rPr>
            </w:pPr>
            <w:r>
              <w:rPr>
                <w:rFonts w:ascii="Verdana" w:hAnsi="Verdana"/>
                <w:sz w:val="20"/>
              </w:rPr>
              <w:t>Prénom</w:t>
            </w:r>
            <w:r w:rsidR="002B2A1F">
              <w:rPr>
                <w:rFonts w:ascii="Verdana" w:hAnsi="Verdana"/>
                <w:sz w:val="20"/>
              </w:rPr>
              <w:t xml:space="preserve"> NOM</w:t>
            </w:r>
          </w:p>
        </w:tc>
        <w:tc>
          <w:tcPr>
            <w:tcW w:w="5725" w:type="dxa"/>
            <w:tcBorders>
              <w:top w:val="single" w:sz="4" w:space="0" w:color="FFFFFF"/>
              <w:left w:val="single" w:sz="4" w:space="0" w:color="FFFFFF" w:themeColor="background1"/>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Prénom</w:t>
            </w:r>
            <w:r w:rsidR="002B2A1F">
              <w:rPr>
                <w:rFonts w:ascii="Verdana" w:hAnsi="Verdana"/>
                <w:sz w:val="20"/>
              </w:rPr>
              <w:t xml:space="preserve"> NOM</w:t>
            </w:r>
          </w:p>
        </w:tc>
      </w:tr>
      <w:tr w:rsidR="00434D60" w:rsidTr="003E6FAF">
        <w:trPr>
          <w:trHeight w:val="188"/>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Fonction</w:t>
            </w:r>
            <w:r w:rsidR="00245089">
              <w:rPr>
                <w:rFonts w:ascii="Verdana" w:hAnsi="Verdana"/>
                <w:sz w:val="20"/>
              </w:rPr>
              <w:t xml:space="preserve"> dans l’organisme</w:t>
            </w:r>
          </w:p>
        </w:tc>
        <w:tc>
          <w:tcPr>
            <w:tcW w:w="5725" w:type="dxa"/>
            <w:tcBorders>
              <w:top w:val="single" w:sz="4" w:space="0" w:color="FFFFFF"/>
              <w:left w:val="single" w:sz="4" w:space="0" w:color="FFFFFF"/>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Fonction</w:t>
            </w:r>
            <w:r w:rsidR="00245089">
              <w:rPr>
                <w:rFonts w:ascii="Verdana" w:hAnsi="Verdana"/>
                <w:sz w:val="20"/>
              </w:rPr>
              <w:t xml:space="preserve"> dans l’organisme</w:t>
            </w:r>
          </w:p>
        </w:tc>
      </w:tr>
      <w:tr w:rsidR="003E6FAF" w:rsidTr="003E6FAF">
        <w:trPr>
          <w:trHeight w:val="755"/>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3E6FAF" w:rsidRDefault="003E6FAF" w:rsidP="003E6FAF">
            <w:pPr>
              <w:jc w:val="center"/>
              <w:rPr>
                <w:rFonts w:ascii="Verdana" w:hAnsi="Verdana"/>
                <w:sz w:val="20"/>
              </w:rPr>
            </w:pPr>
            <w:r>
              <w:rPr>
                <w:rFonts w:ascii="Verdana" w:hAnsi="Verdana"/>
                <w:sz w:val="20"/>
              </w:rPr>
              <w:t>Signature</w:t>
            </w:r>
          </w:p>
        </w:tc>
        <w:tc>
          <w:tcPr>
            <w:tcW w:w="5725" w:type="dxa"/>
            <w:tcBorders>
              <w:top w:val="single" w:sz="4" w:space="0" w:color="FFFFFF"/>
              <w:left w:val="single" w:sz="4" w:space="0" w:color="FFFFFF"/>
              <w:bottom w:val="single" w:sz="4" w:space="0" w:color="FFFFFF"/>
              <w:right w:val="single" w:sz="4" w:space="0" w:color="FFFFFF"/>
            </w:tcBorders>
            <w:vAlign w:val="center"/>
          </w:tcPr>
          <w:p w:rsidR="003E6FAF" w:rsidRDefault="003E6FAF" w:rsidP="003E6FAF">
            <w:pPr>
              <w:jc w:val="center"/>
              <w:rPr>
                <w:rFonts w:ascii="Verdana" w:hAnsi="Verdana"/>
                <w:sz w:val="20"/>
              </w:rPr>
            </w:pPr>
            <w:r>
              <w:rPr>
                <w:rFonts w:ascii="Verdana" w:hAnsi="Verdana"/>
                <w:sz w:val="20"/>
              </w:rPr>
              <w:t>Signature</w:t>
            </w:r>
          </w:p>
        </w:tc>
      </w:tr>
    </w:tbl>
    <w:p w:rsidR="00434D60" w:rsidRPr="00762892" w:rsidRDefault="00434D60" w:rsidP="003E6FAF">
      <w:pPr>
        <w:rPr>
          <w:rFonts w:ascii="Verdana" w:hAnsi="Verdana"/>
          <w:sz w:val="20"/>
        </w:rPr>
      </w:pPr>
    </w:p>
    <w:sectPr w:rsidR="00434D60" w:rsidRPr="00762892" w:rsidSect="002E7BB7">
      <w:pgSz w:w="11906" w:h="16838"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88" w:rsidRDefault="006E5E88">
      <w:r>
        <w:separator/>
      </w:r>
    </w:p>
  </w:endnote>
  <w:endnote w:type="continuationSeparator" w:id="0">
    <w:p w:rsidR="006E5E88" w:rsidRDefault="006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imes New Roman Gras">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88" w:rsidRDefault="006E5E88">
      <w:r>
        <w:separator/>
      </w:r>
    </w:p>
  </w:footnote>
  <w:footnote w:type="continuationSeparator" w:id="0">
    <w:p w:rsidR="006E5E88" w:rsidRDefault="006E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94F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105EE"/>
    <w:multiLevelType w:val="hybridMultilevel"/>
    <w:tmpl w:val="1A188FB8"/>
    <w:lvl w:ilvl="0" w:tplc="CCC2DD52">
      <w:start w:val="8"/>
      <w:numFmt w:val="bullet"/>
      <w:lvlText w:val="-"/>
      <w:lvlJc w:val="left"/>
      <w:pPr>
        <w:ind w:left="720" w:hanging="360"/>
      </w:pPr>
      <w:rPr>
        <w:rFonts w:ascii="Mongolian Baiti" w:eastAsia="Times New Roman" w:hAnsi="Mongolian Baiti" w:cs="Mongolian Bai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1425A8"/>
    <w:multiLevelType w:val="multilevel"/>
    <w:tmpl w:val="42506544"/>
    <w:lvl w:ilvl="0">
      <w:start w:val="1"/>
      <w:numFmt w:val="upperRoman"/>
      <w:pStyle w:val="Titre1"/>
      <w:lvlText w:val="%1."/>
      <w:lvlJc w:val="left"/>
      <w:pPr>
        <w:tabs>
          <w:tab w:val="num" w:pos="360"/>
        </w:tabs>
        <w:ind w:left="0" w:firstLine="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A8"/>
    <w:rsid w:val="000163B5"/>
    <w:rsid w:val="0004116F"/>
    <w:rsid w:val="000776B4"/>
    <w:rsid w:val="00086E78"/>
    <w:rsid w:val="00107B25"/>
    <w:rsid w:val="00161507"/>
    <w:rsid w:val="0018504B"/>
    <w:rsid w:val="00197F0C"/>
    <w:rsid w:val="001D6FE6"/>
    <w:rsid w:val="001E49C3"/>
    <w:rsid w:val="001E7DCB"/>
    <w:rsid w:val="00210CC9"/>
    <w:rsid w:val="00245089"/>
    <w:rsid w:val="00276CD1"/>
    <w:rsid w:val="00277042"/>
    <w:rsid w:val="002A6AC6"/>
    <w:rsid w:val="002B2A1F"/>
    <w:rsid w:val="002C4328"/>
    <w:rsid w:val="002D756B"/>
    <w:rsid w:val="002E53C2"/>
    <w:rsid w:val="002E7BB7"/>
    <w:rsid w:val="00336465"/>
    <w:rsid w:val="00354085"/>
    <w:rsid w:val="00385193"/>
    <w:rsid w:val="0038558E"/>
    <w:rsid w:val="003C7663"/>
    <w:rsid w:val="003E6FAF"/>
    <w:rsid w:val="00410BBB"/>
    <w:rsid w:val="00434D60"/>
    <w:rsid w:val="00436A4A"/>
    <w:rsid w:val="00453959"/>
    <w:rsid w:val="00486E89"/>
    <w:rsid w:val="004C2B4E"/>
    <w:rsid w:val="00550023"/>
    <w:rsid w:val="00583675"/>
    <w:rsid w:val="00592F1E"/>
    <w:rsid w:val="005B19ED"/>
    <w:rsid w:val="005B1D9E"/>
    <w:rsid w:val="005C5138"/>
    <w:rsid w:val="005D1291"/>
    <w:rsid w:val="005D4FCD"/>
    <w:rsid w:val="005F69CA"/>
    <w:rsid w:val="0061399D"/>
    <w:rsid w:val="00624165"/>
    <w:rsid w:val="00665227"/>
    <w:rsid w:val="00677759"/>
    <w:rsid w:val="006A1AD0"/>
    <w:rsid w:val="006A4732"/>
    <w:rsid w:val="006E0FA9"/>
    <w:rsid w:val="006E5E88"/>
    <w:rsid w:val="006F6722"/>
    <w:rsid w:val="00755570"/>
    <w:rsid w:val="00762892"/>
    <w:rsid w:val="00794317"/>
    <w:rsid w:val="007C7044"/>
    <w:rsid w:val="007D06AC"/>
    <w:rsid w:val="007D0B9E"/>
    <w:rsid w:val="007F4E06"/>
    <w:rsid w:val="008304F7"/>
    <w:rsid w:val="00837A24"/>
    <w:rsid w:val="00866DC3"/>
    <w:rsid w:val="00893EB6"/>
    <w:rsid w:val="008B053B"/>
    <w:rsid w:val="008D5D76"/>
    <w:rsid w:val="008E0860"/>
    <w:rsid w:val="009040D9"/>
    <w:rsid w:val="0092182F"/>
    <w:rsid w:val="009268C4"/>
    <w:rsid w:val="00953BA7"/>
    <w:rsid w:val="009D37D9"/>
    <w:rsid w:val="009E4148"/>
    <w:rsid w:val="009F6451"/>
    <w:rsid w:val="00A11965"/>
    <w:rsid w:val="00A46C27"/>
    <w:rsid w:val="00A82780"/>
    <w:rsid w:val="00AF446F"/>
    <w:rsid w:val="00B33702"/>
    <w:rsid w:val="00B51D0A"/>
    <w:rsid w:val="00BB3DD4"/>
    <w:rsid w:val="00BB56C7"/>
    <w:rsid w:val="00C10A4B"/>
    <w:rsid w:val="00C20A18"/>
    <w:rsid w:val="00C54048"/>
    <w:rsid w:val="00C57599"/>
    <w:rsid w:val="00D3519E"/>
    <w:rsid w:val="00D4220B"/>
    <w:rsid w:val="00D934D8"/>
    <w:rsid w:val="00DB59F6"/>
    <w:rsid w:val="00DE76E3"/>
    <w:rsid w:val="00DE7FC2"/>
    <w:rsid w:val="00E03C65"/>
    <w:rsid w:val="00E515CF"/>
    <w:rsid w:val="00E82ECC"/>
    <w:rsid w:val="00EC1FA2"/>
    <w:rsid w:val="00EC30CD"/>
    <w:rsid w:val="00ED6A40"/>
    <w:rsid w:val="00EE206E"/>
    <w:rsid w:val="00F46BA8"/>
    <w:rsid w:val="00F6660A"/>
    <w:rsid w:val="00F84846"/>
    <w:rsid w:val="00F85F31"/>
    <w:rsid w:val="00FE58E0"/>
    <w:rsid w:val="00FF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397D2"/>
  <w15:chartTrackingRefBased/>
  <w15:docId w15:val="{8AB7D0AA-F0DA-4FBF-B010-8ADD0527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BA8"/>
    <w:pPr>
      <w:jc w:val="both"/>
    </w:pPr>
    <w:rPr>
      <w:sz w:val="24"/>
    </w:rPr>
  </w:style>
  <w:style w:type="paragraph" w:styleId="Titre1">
    <w:name w:val="heading 1"/>
    <w:basedOn w:val="Normal"/>
    <w:next w:val="Normal"/>
    <w:qFormat/>
    <w:rsid w:val="00F46BA8"/>
    <w:pPr>
      <w:numPr>
        <w:numId w:val="1"/>
      </w:numPr>
      <w:spacing w:after="360"/>
      <w:outlineLvl w:val="0"/>
    </w:pPr>
    <w:rPr>
      <w:b/>
      <w:caps/>
    </w:rPr>
  </w:style>
  <w:style w:type="paragraph" w:styleId="Titre3">
    <w:name w:val="heading 3"/>
    <w:basedOn w:val="Normal"/>
    <w:next w:val="Normal"/>
    <w:autoRedefine/>
    <w:qFormat/>
    <w:rsid w:val="00F46BA8"/>
    <w:pPr>
      <w:numPr>
        <w:ilvl w:val="2"/>
        <w:numId w:val="1"/>
      </w:numPr>
      <w:outlineLvl w:val="2"/>
    </w:pPr>
    <w:rPr>
      <w:b/>
    </w:rPr>
  </w:style>
  <w:style w:type="paragraph" w:styleId="Titre4">
    <w:name w:val="heading 4"/>
    <w:basedOn w:val="Normal"/>
    <w:next w:val="Normal"/>
    <w:qFormat/>
    <w:rsid w:val="00F46BA8"/>
    <w:pPr>
      <w:keepNext/>
      <w:numPr>
        <w:ilvl w:val="3"/>
        <w:numId w:val="1"/>
      </w:numPr>
      <w:pBdr>
        <w:top w:val="single" w:sz="4" w:space="1" w:color="auto"/>
        <w:bottom w:val="single" w:sz="4" w:space="1" w:color="auto"/>
      </w:pBdr>
      <w:ind w:right="2126"/>
      <w:jc w:val="center"/>
      <w:outlineLvl w:val="3"/>
    </w:pPr>
    <w:rPr>
      <w:b/>
    </w:rPr>
  </w:style>
  <w:style w:type="paragraph" w:styleId="Titre5">
    <w:name w:val="heading 5"/>
    <w:aliases w:val="petites maj"/>
    <w:basedOn w:val="Normal"/>
    <w:next w:val="Normal"/>
    <w:qFormat/>
    <w:rsid w:val="00F46BA8"/>
    <w:pPr>
      <w:keepNext/>
      <w:numPr>
        <w:ilvl w:val="4"/>
        <w:numId w:val="1"/>
      </w:numPr>
      <w:spacing w:after="240"/>
      <w:jc w:val="center"/>
      <w:outlineLvl w:val="4"/>
    </w:pPr>
    <w:rPr>
      <w:rFonts w:ascii="Times New Roman Gras" w:hAnsi="Times New Roman Gras"/>
      <w:b/>
      <w:caps/>
      <w:u w:val="single"/>
    </w:rPr>
  </w:style>
  <w:style w:type="paragraph" w:styleId="Titre6">
    <w:name w:val="heading 6"/>
    <w:basedOn w:val="Normal"/>
    <w:next w:val="Normal"/>
    <w:qFormat/>
    <w:rsid w:val="00F46BA8"/>
    <w:pPr>
      <w:keepNext/>
      <w:numPr>
        <w:ilvl w:val="5"/>
        <w:numId w:val="1"/>
      </w:numPr>
      <w:jc w:val="center"/>
      <w:outlineLvl w:val="5"/>
    </w:pPr>
    <w:rPr>
      <w:b/>
      <w:u w:val="single"/>
    </w:rPr>
  </w:style>
  <w:style w:type="paragraph" w:styleId="Titre7">
    <w:name w:val="heading 7"/>
    <w:basedOn w:val="Normal"/>
    <w:next w:val="Normal"/>
    <w:qFormat/>
    <w:rsid w:val="00F46BA8"/>
    <w:pPr>
      <w:keepNext/>
      <w:numPr>
        <w:ilvl w:val="6"/>
        <w:numId w:val="1"/>
      </w:numPr>
      <w:jc w:val="center"/>
      <w:outlineLvl w:val="6"/>
    </w:pPr>
    <w:rPr>
      <w:b/>
      <w:color w:val="FF0000"/>
    </w:rPr>
  </w:style>
  <w:style w:type="paragraph" w:styleId="Titre8">
    <w:name w:val="heading 8"/>
    <w:basedOn w:val="Normal"/>
    <w:next w:val="Normal"/>
    <w:qFormat/>
    <w:rsid w:val="00F46BA8"/>
    <w:pPr>
      <w:keepNext/>
      <w:numPr>
        <w:ilvl w:val="7"/>
        <w:numId w:val="1"/>
      </w:numPr>
      <w:outlineLvl w:val="7"/>
    </w:pPr>
    <w:rPr>
      <w:b/>
      <w:color w:val="000000"/>
    </w:rPr>
  </w:style>
  <w:style w:type="paragraph" w:styleId="Titre9">
    <w:name w:val="heading 9"/>
    <w:basedOn w:val="Normal"/>
    <w:next w:val="Normal"/>
    <w:qFormat/>
    <w:rsid w:val="00F46BA8"/>
    <w:pPr>
      <w:keepNext/>
      <w:numPr>
        <w:ilvl w:val="8"/>
        <w:numId w:val="1"/>
      </w:numPr>
      <w:outlineLvl w:val="8"/>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rsid w:val="00F46BA8"/>
    <w:rPr>
      <w:vertAlign w:val="baseline"/>
    </w:rPr>
  </w:style>
  <w:style w:type="paragraph" w:styleId="Corpsdetexte">
    <w:name w:val="Body Text"/>
    <w:basedOn w:val="Normal"/>
    <w:rsid w:val="00F46BA8"/>
    <w:rPr>
      <w:i/>
      <w:sz w:val="22"/>
    </w:rPr>
  </w:style>
  <w:style w:type="paragraph" w:styleId="Notedebasdepage">
    <w:name w:val="footnote text"/>
    <w:basedOn w:val="Normal"/>
    <w:semiHidden/>
    <w:rsid w:val="00F46BA8"/>
    <w:rPr>
      <w:sz w:val="20"/>
    </w:rPr>
  </w:style>
  <w:style w:type="paragraph" w:styleId="Corpsdetexte2">
    <w:name w:val="Body Text 2"/>
    <w:basedOn w:val="Normal"/>
    <w:link w:val="Corpsdetexte2Car"/>
    <w:rsid w:val="00D3519E"/>
    <w:pPr>
      <w:spacing w:after="120" w:line="480" w:lineRule="auto"/>
    </w:pPr>
  </w:style>
  <w:style w:type="character" w:customStyle="1" w:styleId="Corpsdetexte2Car">
    <w:name w:val="Corps de texte 2 Car"/>
    <w:link w:val="Corpsdetexte2"/>
    <w:rsid w:val="00D3519E"/>
    <w:rPr>
      <w:sz w:val="24"/>
    </w:rPr>
  </w:style>
  <w:style w:type="character" w:styleId="Lienhypertexte">
    <w:name w:val="Hyperlink"/>
    <w:rsid w:val="002D756B"/>
    <w:rPr>
      <w:color w:val="0563C1"/>
      <w:u w:val="single"/>
    </w:rPr>
  </w:style>
  <w:style w:type="character" w:styleId="Mentionnonrsolue">
    <w:name w:val="Unresolved Mention"/>
    <w:uiPriority w:val="99"/>
    <w:semiHidden/>
    <w:unhideWhenUsed/>
    <w:rsid w:val="002D756B"/>
    <w:rPr>
      <w:color w:val="605E5C"/>
      <w:shd w:val="clear" w:color="auto" w:fill="E1DFDD"/>
    </w:rPr>
  </w:style>
  <w:style w:type="paragraph" w:styleId="Textedebulles">
    <w:name w:val="Balloon Text"/>
    <w:basedOn w:val="Normal"/>
    <w:link w:val="TextedebullesCar"/>
    <w:rsid w:val="00755570"/>
    <w:rPr>
      <w:sz w:val="18"/>
      <w:szCs w:val="18"/>
    </w:rPr>
  </w:style>
  <w:style w:type="character" w:customStyle="1" w:styleId="TextedebullesCar">
    <w:name w:val="Texte de bulles Car"/>
    <w:link w:val="Textedebulles"/>
    <w:rsid w:val="00755570"/>
    <w:rPr>
      <w:sz w:val="18"/>
      <w:szCs w:val="18"/>
    </w:rPr>
  </w:style>
  <w:style w:type="table" w:styleId="Grilledutableau">
    <w:name w:val="Table Grid"/>
    <w:basedOn w:val="TableauNormal"/>
    <w:rsid w:val="0043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EA2A7-1CE3-48DA-AD3A-01253BDF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109</Words>
  <Characters>685</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FICHE DE RENSEIGNEMENTS RELATIVE AU(X) PARTENAIRE(S) DU PROJET</vt:lpstr>
      <vt:lpstr>MODELE FICHE DE RENSEIGNEMENTS RELATIVE AU(X) PARTENAIRE(S) DU PROJET</vt:lpstr>
    </vt:vector>
  </TitlesOfParts>
  <Company>AFD</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FICHE DE RENSEIGNEMENTS RELATIVE AU(X) PARTENAIRE(S) DU PROJET</dc:title>
  <dc:subject/>
  <dc:creator>HUGUENINV</dc:creator>
  <cp:keywords/>
  <cp:lastModifiedBy>Pafao</cp:lastModifiedBy>
  <cp:revision>18</cp:revision>
  <cp:lastPrinted>2016-03-14T16:10:00Z</cp:lastPrinted>
  <dcterms:created xsi:type="dcterms:W3CDTF">2023-11-15T09:19:00Z</dcterms:created>
  <dcterms:modified xsi:type="dcterms:W3CDTF">2024-11-22T14:17:00Z</dcterms:modified>
</cp:coreProperties>
</file>